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0A8A" w14:textId="77777777"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14:paraId="2048FCB8" w14:textId="77777777"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14:paraId="2B13E0BF" w14:textId="77777777"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14:paraId="19E72D36" w14:textId="77777777" w:rsidR="004879FB" w:rsidRDefault="004879FB" w:rsidP="004879FB">
      <w:pPr>
        <w:spacing w:after="0" w:line="480" w:lineRule="auto"/>
        <w:ind w:left="4248" w:firstLine="708"/>
      </w:pPr>
      <w:r w:rsidRPr="00F22A47">
        <w:t xml:space="preserve">Miejsko-Gminny Ośrodek Kultury w Kleczewie </w:t>
      </w:r>
      <w:r w:rsidRPr="00F22A47">
        <w:br/>
      </w:r>
      <w:r>
        <w:t xml:space="preserve">               </w:t>
      </w:r>
      <w:r w:rsidRPr="00F22A47">
        <w:t xml:space="preserve">al.600-lecia 33, 62-540 Kleczew </w:t>
      </w:r>
    </w:p>
    <w:p w14:paraId="6FD00DF4" w14:textId="77777777" w:rsidR="004879FB" w:rsidRPr="007E1A9F" w:rsidRDefault="004879FB" w:rsidP="004879F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Wykonawca:</w:t>
      </w:r>
    </w:p>
    <w:p w14:paraId="1DEE7938" w14:textId="77777777" w:rsidR="004879FB" w:rsidRDefault="004879FB" w:rsidP="004879FB">
      <w:pPr>
        <w:spacing w:after="0" w:line="480" w:lineRule="auto"/>
        <w:ind w:left="4248" w:firstLine="708"/>
        <w:rPr>
          <w:rFonts w:ascii="Cambria" w:hAnsi="Cambria" w:cs="Arial"/>
          <w:b/>
          <w:sz w:val="20"/>
          <w:szCs w:val="20"/>
        </w:rPr>
      </w:pPr>
    </w:p>
    <w:p w14:paraId="03CCA259" w14:textId="77777777"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14:paraId="5C7CE4EE" w14:textId="6B08DA2E"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>, w zależności od podmiotu: NIP/PESEL</w:t>
      </w:r>
      <w:r w:rsidRPr="008B6DC9">
        <w:rPr>
          <w:rFonts w:ascii="Cambria" w:hAnsi="Cambria" w:cs="Arial"/>
          <w:i/>
          <w:sz w:val="16"/>
          <w:szCs w:val="16"/>
        </w:rPr>
        <w:t>)</w:t>
      </w:r>
    </w:p>
    <w:p w14:paraId="3E676BEE" w14:textId="77777777"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0A471C3" w14:textId="77777777"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14:paraId="5FAD19AF" w14:textId="77777777"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14:paraId="0EBF323B" w14:textId="77777777"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57F6CB3D" w14:textId="77777777"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31DFB9C7" w14:textId="77777777"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14:paraId="6EE6E03B" w14:textId="77777777"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14:paraId="2A352894" w14:textId="3AC7AC42" w:rsidR="00181DD5" w:rsidRPr="00A700D5" w:rsidRDefault="001208C8" w:rsidP="00181DD5">
      <w:pPr>
        <w:jc w:val="center"/>
        <w:rPr>
          <w:b/>
          <w:bCs/>
        </w:rPr>
      </w:pPr>
      <w:r w:rsidRPr="00A700D5">
        <w:rPr>
          <w:rFonts w:ascii="Cambria" w:hAnsi="Cambria" w:cs="Arial"/>
          <w:sz w:val="20"/>
          <w:szCs w:val="20"/>
        </w:rPr>
        <w:t>Na potrzeby postępowania o udz</w:t>
      </w:r>
      <w:r w:rsidR="007E1A9F" w:rsidRPr="00A700D5">
        <w:rPr>
          <w:rFonts w:ascii="Cambria" w:hAnsi="Cambria" w:cs="Arial"/>
          <w:sz w:val="20"/>
          <w:szCs w:val="20"/>
        </w:rPr>
        <w:t xml:space="preserve">ielenie zamówienia publicznego </w:t>
      </w:r>
      <w:r w:rsidRPr="00A700D5">
        <w:rPr>
          <w:rFonts w:ascii="Cambria" w:hAnsi="Cambria" w:cs="Arial"/>
          <w:sz w:val="20"/>
          <w:szCs w:val="20"/>
        </w:rPr>
        <w:t xml:space="preserve">pn. </w:t>
      </w:r>
      <w:r w:rsidR="00181DD5" w:rsidRPr="00A700D5">
        <w:rPr>
          <w:b/>
          <w:bCs/>
        </w:rPr>
        <w:t>„</w:t>
      </w:r>
      <w:r w:rsidR="004879FB" w:rsidRPr="001A7488">
        <w:rPr>
          <w:rStyle w:val="Pogrubienie"/>
          <w:iCs/>
          <w:sz w:val="24"/>
          <w:szCs w:val="24"/>
        </w:rPr>
        <w:t>Poszerzenie oferty kulturalnej w Gminie Kleczew poprzez wyposażenie kina</w:t>
      </w:r>
      <w:r w:rsidR="004879FB">
        <w:rPr>
          <w:rStyle w:val="Pogrubienie"/>
          <w:iCs/>
          <w:sz w:val="28"/>
          <w:szCs w:val="28"/>
        </w:rPr>
        <w:t xml:space="preserve"> </w:t>
      </w:r>
      <w:r w:rsidR="004879FB" w:rsidRPr="001A7488">
        <w:rPr>
          <w:rStyle w:val="Pogrubienie"/>
          <w:iCs/>
          <w:sz w:val="24"/>
          <w:szCs w:val="24"/>
        </w:rPr>
        <w:t>"Zachęta</w:t>
      </w:r>
      <w:r w:rsidR="004879FB" w:rsidRPr="001A74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r w:rsidR="00181DD5" w:rsidRPr="00A700D5">
        <w:rPr>
          <w:b/>
          <w:bCs/>
        </w:rPr>
        <w:t>”.</w:t>
      </w:r>
    </w:p>
    <w:p w14:paraId="54627408" w14:textId="77777777" w:rsidR="001208C8" w:rsidRPr="00867BC5" w:rsidRDefault="007F496A" w:rsidP="00361CF8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  <w:lang w:bidi="pl-PL"/>
        </w:rPr>
      </w:pPr>
      <w:r w:rsidRPr="00867BC5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1208C8" w:rsidRPr="00867BC5">
        <w:rPr>
          <w:rFonts w:ascii="Cambria" w:hAnsi="Cambria" w:cs="Arial"/>
          <w:sz w:val="20"/>
          <w:szCs w:val="20"/>
        </w:rPr>
        <w:t>oświadczam, co następuje:</w:t>
      </w:r>
    </w:p>
    <w:p w14:paraId="600A2E92" w14:textId="77777777"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14:paraId="01A984D0" w14:textId="58C079AD"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</w:t>
      </w:r>
      <w:r w:rsidR="00A700D5">
        <w:rPr>
          <w:rFonts w:ascii="Cambria" w:hAnsi="Cambria" w:cs="Arial"/>
          <w:i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14:paraId="5F58D702" w14:textId="77777777"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14:paraId="6E3D5173" w14:textId="77777777"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6A9965" w14:textId="77777777"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18B91D5" w14:textId="77777777"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52665F8F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C6CE038" w14:textId="77777777"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7E29411" w14:textId="77777777"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A573435" w14:textId="77777777"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4E7A9B89" w14:textId="77777777"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50ADBF25" w14:textId="77777777" w:rsidR="009C3DD1" w:rsidRDefault="009C3DD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48AC941" w14:textId="77777777"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4B57A226" w14:textId="77777777"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14:paraId="7BF455FB" w14:textId="77777777"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679377A4" w14:textId="77777777"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14:paraId="1F61B95A" w14:textId="77777777"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3108552" w14:textId="77777777"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D7432D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C38EB84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EB01373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3E6FD38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F8D0A09" w14:textId="77777777"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20C6DA0E" w14:textId="77777777"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7A81C50" w14:textId="77777777"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5752D8A4" w14:textId="77777777"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04DF288" w14:textId="77777777"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95E14E9" w14:textId="77777777"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9550FC0" w14:textId="77777777"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4A222D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A0DE1A1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195A9B2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59BBABA" w14:textId="77777777"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325739BA" w14:textId="77777777"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334B" w14:textId="77777777" w:rsidR="001A0D11" w:rsidRDefault="001A0D11" w:rsidP="0038231F">
      <w:pPr>
        <w:spacing w:after="0" w:line="240" w:lineRule="auto"/>
      </w:pPr>
      <w:r>
        <w:separator/>
      </w:r>
    </w:p>
  </w:endnote>
  <w:endnote w:type="continuationSeparator" w:id="0">
    <w:p w14:paraId="3E6B5A2B" w14:textId="77777777" w:rsidR="001A0D11" w:rsidRDefault="001A0D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6B56" w14:textId="77777777" w:rsidR="001A0D11" w:rsidRDefault="001A0D11" w:rsidP="0038231F">
      <w:pPr>
        <w:spacing w:after="0" w:line="240" w:lineRule="auto"/>
      </w:pPr>
      <w:r>
        <w:separator/>
      </w:r>
    </w:p>
  </w:footnote>
  <w:footnote w:type="continuationSeparator" w:id="0">
    <w:p w14:paraId="0DFCCCCD" w14:textId="77777777" w:rsidR="001A0D11" w:rsidRDefault="001A0D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FEC0" w14:textId="77777777" w:rsidR="009C3DD1" w:rsidRDefault="009C3DD1"/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325CC2" w14:paraId="1F7E0497" w14:textId="77777777" w:rsidTr="00422A83">
      <w:tc>
        <w:tcPr>
          <w:tcW w:w="2660" w:type="dxa"/>
          <w:vAlign w:val="center"/>
          <w:hideMark/>
        </w:tcPr>
        <w:p w14:paraId="1107D675" w14:textId="77777777"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14:paraId="74BAFDA6" w14:textId="77777777"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14:paraId="44A1BD85" w14:textId="77777777" w:rsidR="007B5818" w:rsidRDefault="007B5818" w:rsidP="007B5818">
          <w:pPr>
            <w:pStyle w:val="Tytu"/>
            <w:rPr>
              <w:sz w:val="24"/>
            </w:rPr>
          </w:pPr>
          <w:r>
            <w:rPr>
              <w:sz w:val="24"/>
            </w:rPr>
            <w:t xml:space="preserve">                                      </w:t>
          </w:r>
        </w:p>
        <w:p w14:paraId="0BF066AB" w14:textId="77777777" w:rsidR="007B5818" w:rsidRPr="00191C84" w:rsidRDefault="007B5818" w:rsidP="007B5818">
          <w:pPr>
            <w:pStyle w:val="Tytu"/>
            <w:rPr>
              <w:rFonts w:ascii="Calibri" w:hAnsi="Calibri"/>
              <w:sz w:val="24"/>
            </w:rPr>
          </w:pPr>
          <w:r>
            <w:rPr>
              <w:sz w:val="24"/>
            </w:rPr>
            <w:t xml:space="preserve">                                                                                                              </w:t>
          </w:r>
        </w:p>
        <w:p w14:paraId="209F6F50" w14:textId="77777777" w:rsidR="00325CC2" w:rsidRDefault="00325CC2" w:rsidP="007B5818">
          <w:pPr>
            <w:pStyle w:val="Bezodstpw"/>
            <w:jc w:val="right"/>
            <w:rPr>
              <w:rFonts w:ascii="Arial" w:hAnsi="Arial"/>
            </w:rPr>
          </w:pPr>
        </w:p>
      </w:tc>
    </w:tr>
    <w:tr w:rsidR="00325CC2" w14:paraId="0CAD7FAE" w14:textId="77777777" w:rsidTr="00422A83">
      <w:tc>
        <w:tcPr>
          <w:tcW w:w="2660" w:type="dxa"/>
          <w:vAlign w:val="center"/>
          <w:hideMark/>
        </w:tcPr>
        <w:p w14:paraId="4082D4FF" w14:textId="77777777"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14:paraId="763200B1" w14:textId="77777777"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14:paraId="77518022" w14:textId="77777777"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14:paraId="7707FC44" w14:textId="77777777" w:rsidR="007B5818" w:rsidRPr="00191C84" w:rsidRDefault="007B5818" w:rsidP="007B5818">
    <w:pPr>
      <w:pStyle w:val="Bezodstpw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  <w:lang w:val="de-DE"/>
      </w:rPr>
      <w:t xml:space="preserve">                                      </w:t>
    </w:r>
    <w:r w:rsidR="00FF5C4F">
      <w:rPr>
        <w:rFonts w:ascii="Calibri Light" w:hAnsi="Calibri Light" w:cs="Calibri Light"/>
        <w:b/>
        <w:lang w:val="de-DE"/>
      </w:rPr>
      <w:t xml:space="preserve">                        </w:t>
    </w:r>
  </w:p>
  <w:p w14:paraId="0865B68A" w14:textId="0ADE01F0" w:rsidR="009F1339" w:rsidRPr="00BF5ACD" w:rsidRDefault="00325CC2" w:rsidP="00325CC2">
    <w:pPr>
      <w:pStyle w:val="ust"/>
      <w:spacing w:before="120" w:after="120"/>
      <w:ind w:left="0" w:firstLine="0"/>
      <w:jc w:val="right"/>
      <w:rPr>
        <w:rFonts w:ascii="Cambria" w:hAnsi="Cambria" w:cs="Arial"/>
        <w:b/>
        <w:color w:val="FF0000"/>
        <w:sz w:val="20"/>
        <w:szCs w:val="20"/>
      </w:rPr>
    </w:pPr>
    <w:r w:rsidRPr="00BF5ACD">
      <w:rPr>
        <w:rFonts w:ascii="Cambria" w:hAnsi="Cambria" w:cs="Arial"/>
        <w:b/>
        <w:color w:val="FF0000"/>
        <w:sz w:val="20"/>
        <w:szCs w:val="20"/>
      </w:rPr>
      <w:t>Znak sprawy:</w:t>
    </w:r>
    <w:r w:rsidRPr="00BF5ACD">
      <w:rPr>
        <w:rFonts w:ascii="Cambria" w:hAnsi="Cambria" w:cs="Arial"/>
        <w:b/>
        <w:color w:val="FF0000"/>
        <w:spacing w:val="-8"/>
        <w:sz w:val="20"/>
        <w:szCs w:val="20"/>
      </w:rPr>
      <w:t xml:space="preserve"> </w:t>
    </w:r>
    <w:r w:rsidR="004879FB">
      <w:rPr>
        <w:rFonts w:ascii="Cambria" w:hAnsi="Cambria" w:cs="Arial"/>
        <w:b/>
        <w:color w:val="FF0000"/>
        <w:sz w:val="20"/>
        <w:szCs w:val="20"/>
      </w:rPr>
      <w:t>MGOK</w:t>
    </w:r>
    <w:r w:rsidR="00FF5C4F" w:rsidRPr="00BF5ACD">
      <w:rPr>
        <w:rFonts w:ascii="Cambria" w:hAnsi="Cambria" w:cs="Arial"/>
        <w:b/>
        <w:color w:val="FF0000"/>
        <w:sz w:val="20"/>
        <w:szCs w:val="20"/>
      </w:rPr>
      <w:t>.</w:t>
    </w:r>
    <w:r w:rsidR="003B7914">
      <w:rPr>
        <w:rFonts w:ascii="Cambria" w:hAnsi="Cambria" w:cs="Arial"/>
        <w:b/>
        <w:color w:val="FF0000"/>
        <w:sz w:val="20"/>
        <w:szCs w:val="20"/>
      </w:rPr>
      <w:t>36</w:t>
    </w:r>
    <w:r w:rsidR="00FF5C4F" w:rsidRPr="00BF5ACD">
      <w:rPr>
        <w:rFonts w:ascii="Cambria" w:hAnsi="Cambria" w:cs="Arial"/>
        <w:b/>
        <w:color w:val="FF0000"/>
        <w:sz w:val="20"/>
        <w:szCs w:val="20"/>
      </w:rPr>
      <w:t>1</w:t>
    </w:r>
    <w:r w:rsidR="004879FB">
      <w:rPr>
        <w:rFonts w:ascii="Cambria" w:hAnsi="Cambria" w:cs="Arial"/>
        <w:b/>
        <w:color w:val="FF0000"/>
        <w:sz w:val="20"/>
        <w:szCs w:val="20"/>
      </w:rPr>
      <w:t>-1</w:t>
    </w:r>
    <w:r w:rsidR="00BF5ACD">
      <w:rPr>
        <w:rFonts w:ascii="Cambria" w:hAnsi="Cambria" w:cs="Arial"/>
        <w:b/>
        <w:color w:val="FF0000"/>
        <w:sz w:val="20"/>
        <w:szCs w:val="20"/>
      </w:rPr>
      <w:t>.</w:t>
    </w:r>
    <w:r w:rsidR="00A6546C" w:rsidRPr="00BF5ACD">
      <w:rPr>
        <w:rFonts w:ascii="Cambria" w:hAnsi="Cambria" w:cs="Arial"/>
        <w:b/>
        <w:color w:val="FF0000"/>
        <w:sz w:val="20"/>
        <w:szCs w:val="20"/>
      </w:rPr>
      <w:t>20</w:t>
    </w:r>
    <w:r w:rsidR="00914D4B">
      <w:rPr>
        <w:rFonts w:ascii="Cambria" w:hAnsi="Cambria" w:cs="Arial"/>
        <w:b/>
        <w:color w:val="FF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F4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81DD5"/>
    <w:rsid w:val="001902D2"/>
    <w:rsid w:val="001A0D11"/>
    <w:rsid w:val="001C4BCE"/>
    <w:rsid w:val="001C6945"/>
    <w:rsid w:val="001C7FCA"/>
    <w:rsid w:val="001F027E"/>
    <w:rsid w:val="0020187A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15FB"/>
    <w:rsid w:val="0038231F"/>
    <w:rsid w:val="003B2070"/>
    <w:rsid w:val="003B214C"/>
    <w:rsid w:val="003B7238"/>
    <w:rsid w:val="003B7914"/>
    <w:rsid w:val="003C3B64"/>
    <w:rsid w:val="003F024C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879FB"/>
    <w:rsid w:val="004C4854"/>
    <w:rsid w:val="004D7E48"/>
    <w:rsid w:val="004F23F7"/>
    <w:rsid w:val="004F40EF"/>
    <w:rsid w:val="004F465E"/>
    <w:rsid w:val="00507D62"/>
    <w:rsid w:val="00520174"/>
    <w:rsid w:val="005641F0"/>
    <w:rsid w:val="005C39CA"/>
    <w:rsid w:val="005E176A"/>
    <w:rsid w:val="00616270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2D75"/>
    <w:rsid w:val="007936D6"/>
    <w:rsid w:val="007961C8"/>
    <w:rsid w:val="007B01C8"/>
    <w:rsid w:val="007B5818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67BC5"/>
    <w:rsid w:val="008757E1"/>
    <w:rsid w:val="00892E48"/>
    <w:rsid w:val="008B41F6"/>
    <w:rsid w:val="008B6DC9"/>
    <w:rsid w:val="008C5709"/>
    <w:rsid w:val="008C6DF8"/>
    <w:rsid w:val="008D0487"/>
    <w:rsid w:val="008E2E55"/>
    <w:rsid w:val="008F1226"/>
    <w:rsid w:val="008F3B4E"/>
    <w:rsid w:val="0091264E"/>
    <w:rsid w:val="00914D4B"/>
    <w:rsid w:val="009301A2"/>
    <w:rsid w:val="009440B7"/>
    <w:rsid w:val="00952535"/>
    <w:rsid w:val="00955FD2"/>
    <w:rsid w:val="00956C26"/>
    <w:rsid w:val="00960337"/>
    <w:rsid w:val="0097006A"/>
    <w:rsid w:val="00975019"/>
    <w:rsid w:val="00975C49"/>
    <w:rsid w:val="009C20FA"/>
    <w:rsid w:val="009C3DD1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678CE"/>
    <w:rsid w:val="00A700D5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F5ACD"/>
    <w:rsid w:val="00BF7A2E"/>
    <w:rsid w:val="00C014B5"/>
    <w:rsid w:val="00C4103F"/>
    <w:rsid w:val="00C57DEB"/>
    <w:rsid w:val="00C81012"/>
    <w:rsid w:val="00CE6EF0"/>
    <w:rsid w:val="00CF2737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4445"/>
    <w:rsid w:val="00E309E9"/>
    <w:rsid w:val="00E31C06"/>
    <w:rsid w:val="00E64482"/>
    <w:rsid w:val="00E65685"/>
    <w:rsid w:val="00E73190"/>
    <w:rsid w:val="00E73CEB"/>
    <w:rsid w:val="00E97CC9"/>
    <w:rsid w:val="00EB52C9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95FE26"/>
  <w15:docId w15:val="{9B64FF0F-6388-49E8-9F29-15EF7F5E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581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B5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58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487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B50D-BFE9-4F83-8F4B-0D496F91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Ireneusz Michalak</cp:lastModifiedBy>
  <cp:revision>7</cp:revision>
  <cp:lastPrinted>2017-04-13T09:44:00Z</cp:lastPrinted>
  <dcterms:created xsi:type="dcterms:W3CDTF">2019-09-05T14:04:00Z</dcterms:created>
  <dcterms:modified xsi:type="dcterms:W3CDTF">2020-07-03T10:30:00Z</dcterms:modified>
</cp:coreProperties>
</file>